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:rsidR="007D53B6" w:rsidRPr="00081502" w:rsidRDefault="007D53B6" w:rsidP="007D53B6"/>
    <w:p w:rsidR="007D53B6" w:rsidRPr="00081502" w:rsidRDefault="007D53B6" w:rsidP="007D53B6"/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821399" w:rsidRDefault="007D53B6" w:rsidP="00821399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821399" w:rsidRPr="00821399">
        <w:rPr>
          <w:rFonts w:ascii="Times New Roman" w:hAnsi="Times New Roman"/>
          <w:b/>
          <w:szCs w:val="24"/>
          <w:lang w:val="en-US"/>
        </w:rPr>
        <w:t>“</w:t>
      </w:r>
      <w:r w:rsidR="00821399">
        <w:rPr>
          <w:rFonts w:ascii="Times New Roman" w:hAnsi="Times New Roman"/>
          <w:b/>
          <w:bCs/>
          <w:szCs w:val="24"/>
        </w:rPr>
        <w:t>Доставка на ДМА и ДНА:</w:t>
      </w:r>
    </w:p>
    <w:p w:rsidR="00821399" w:rsidRDefault="00821399" w:rsidP="00821399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ОП1: Доставка на система от хардуерни елементи</w:t>
      </w:r>
    </w:p>
    <w:p w:rsidR="007D53B6" w:rsidRPr="00821399" w:rsidRDefault="00821399" w:rsidP="00821399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ОП2: Доставка на софтуерна система за събиране и обработка на информация</w:t>
      </w:r>
      <w:r>
        <w:rPr>
          <w:rFonts w:ascii="Times New Roman" w:hAnsi="Times New Roman"/>
          <w:b/>
          <w:bCs/>
          <w:szCs w:val="24"/>
          <w:lang w:val="en-US"/>
        </w:rPr>
        <w:t>”</w:t>
      </w:r>
      <w:r w:rsidR="007D53B6" w:rsidRPr="00081502">
        <w:rPr>
          <w:rFonts w:ascii="Times New Roman" w:hAnsi="Times New Roman"/>
          <w:szCs w:val="24"/>
        </w:rPr>
        <w:t xml:space="preserve"> </w:t>
      </w:r>
    </w:p>
    <w:p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F60" w:rsidRDefault="00F12F60">
      <w:r>
        <w:separator/>
      </w:r>
    </w:p>
  </w:endnote>
  <w:endnote w:type="continuationSeparator" w:id="0">
    <w:p w:rsidR="00F12F60" w:rsidRDefault="00F1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1399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F60" w:rsidRDefault="00F12F60">
      <w:r>
        <w:separator/>
      </w:r>
    </w:p>
  </w:footnote>
  <w:footnote w:type="continuationSeparator" w:id="0">
    <w:p w:rsidR="00F12F60" w:rsidRDefault="00F12F60">
      <w:r>
        <w:continuationSeparator/>
      </w:r>
    </w:p>
  </w:footnote>
  <w:footnote w:id="1">
    <w:p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:rsidR="00EC322A" w:rsidRPr="000A23E5" w:rsidRDefault="00EC322A"/>
  </w:footnote>
  <w:footnote w:id="3">
    <w:p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</w:t>
      </w:r>
      <w:r w:rsidR="00EC322A" w:rsidRPr="000A23E5">
        <w:rPr>
          <w:sz w:val="18"/>
          <w:szCs w:val="18"/>
        </w:rPr>
        <w:t xml:space="preserve">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 xml:space="preserve">невярното </w:t>
      </w:r>
      <w:r>
        <w:rPr>
          <w:sz w:val="18"/>
          <w:szCs w:val="18"/>
        </w:rPr>
        <w:t>се зачертава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1399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:rsidTr="00F9285A">
            <w:tc>
              <w:tcPr>
                <w:tcW w:w="4531" w:type="dxa"/>
                <w:shd w:val="clear" w:color="auto" w:fill="auto"/>
                <w:vAlign w:val="center"/>
              </w:tcPr>
              <w:p w:rsidR="00E457C9" w:rsidRDefault="00F12F60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95pt;height:37.5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E457C9" w:rsidRDefault="00F12F60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5pt;height:50.1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E4551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1399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2F60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9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FE77F-3AE0-4081-A2E5-65DBF748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Windows User</cp:lastModifiedBy>
  <cp:revision>4</cp:revision>
  <cp:lastPrinted>2016-05-04T14:09:00Z</cp:lastPrinted>
  <dcterms:created xsi:type="dcterms:W3CDTF">2024-05-21T13:06:00Z</dcterms:created>
  <dcterms:modified xsi:type="dcterms:W3CDTF">2025-02-03T15:24:00Z</dcterms:modified>
</cp:coreProperties>
</file>